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1365"/>
        <w:gridCol w:w="3077"/>
        <w:gridCol w:w="4069"/>
        <w:gridCol w:w="794"/>
        <w:gridCol w:w="1330"/>
      </w:tblGrid>
      <w:tr w:rsidR="00BB7025" w:rsidRPr="00015B4E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8547B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8547B" w:rsidRDefault="00E8557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Вељковић Станковић Д. Драгана</w:t>
            </w:r>
          </w:p>
        </w:tc>
      </w:tr>
      <w:tr w:rsidR="00BB7025" w:rsidRPr="00B8547B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8547B" w:rsidRDefault="00E8557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BB7025" w:rsidRPr="00B8547B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8547B" w:rsidRDefault="00E8557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BB7025" w:rsidRPr="00B8547B" w:rsidTr="00B8547B">
        <w:trPr>
          <w:trHeight w:val="25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B8547B" w:rsidTr="00B8547B">
        <w:trPr>
          <w:trHeight w:val="25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BB7025" w:rsidRPr="00B8547B" w:rsidTr="00B8547B">
        <w:trPr>
          <w:trHeight w:val="25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8547B" w:rsidRDefault="00E8557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17. 4. 2019.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B8547B" w:rsidRDefault="00E8557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БУ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025" w:rsidRPr="00B8547B" w:rsidRDefault="00E8557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BB7025" w:rsidRPr="00B8547B" w:rsidTr="00B8547B">
        <w:trPr>
          <w:trHeight w:val="25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8547B" w:rsidRDefault="00E8557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29.12.2005.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B8547B" w:rsidRDefault="00E8557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БУ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B8547B" w:rsidRDefault="00E8557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BB7025" w:rsidRPr="00B8547B" w:rsidTr="00B8547B">
        <w:trPr>
          <w:trHeight w:val="51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8547B" w:rsidRDefault="00E8557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30. 9.1983.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B8547B" w:rsidRDefault="00E8557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БУ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B8547B" w:rsidRDefault="00E8557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BB7025" w:rsidRPr="00B8547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B8547B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BB7025" w:rsidRPr="00B8547B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8547B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8547B" w:rsidRDefault="00B12D7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8547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Методичка истраживања у настави српског језика </w:t>
            </w:r>
          </w:p>
        </w:tc>
      </w:tr>
      <w:tr w:rsidR="005E746B" w:rsidRPr="005E746B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5E746B" w:rsidRPr="005E746B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5E746B" w:rsidRPr="005E746B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5E746B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E746B" w:rsidRPr="00BB7025" w:rsidRDefault="005E746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00EE1" w:rsidRDefault="00DF3ECB" w:rsidP="00DF3ECB">
            <w:pPr>
              <w:spacing w:after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00EE1">
              <w:rPr>
                <w:rFonts w:ascii="Arial" w:hAnsi="Arial" w:cs="Arial"/>
                <w:sz w:val="20"/>
                <w:szCs w:val="20"/>
                <w:lang w:val="sr-Cyrl-CS"/>
              </w:rPr>
              <w:t xml:space="preserve">(2012) „О значењима, тумачењу и употреби неких − у социјалистичком друштву − идеолошки сензитивних лексема у српском језику”, Ideologie und Diskurs  − Slawistische medien-,sprach- und literatrwissenschaftliche Beitrge (Biljana Golubović, Radoje Simić &amp; Jelena Jovanović Hrsg.), Studien zur Slavistik 29, 196−216. Hamburg: Verlag Dr. Kovač.    </w:t>
            </w:r>
          </w:p>
          <w:p w:rsidR="005E746B" w:rsidRPr="00BB7025" w:rsidRDefault="00DF3ECB" w:rsidP="00DF3E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5BE1">
              <w:rPr>
                <w:lang w:val="sr-Cyrl-CS"/>
              </w:rPr>
              <w:t xml:space="preserve">ISBN 978-3-8300-6293-6; ISSN 1610-4986                       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015B4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DF3ECB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0000FC" w:rsidRDefault="00DF3ECB" w:rsidP="00291BBE">
            <w:pPr>
              <w:spacing w:after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000FC">
              <w:rPr>
                <w:rFonts w:ascii="Arial" w:hAnsi="Arial" w:cs="Arial"/>
                <w:sz w:val="20"/>
                <w:szCs w:val="20"/>
                <w:lang w:val="sr-Cyrl-CS"/>
              </w:rPr>
              <w:t xml:space="preserve">(2012) „Концептуализација бола у српском језику”, у: </w:t>
            </w:r>
            <w:r w:rsidRPr="000000FC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Структурне карактеристике српског језика</w:t>
            </w:r>
            <w:r w:rsidRPr="000000FC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зборник радова са VI међународног научног скупа одржаног на Филолошко-уметничком факултету у Крагујевцу (28–29. 10. 2011), књига I (уредник Милош Ковачевић), 335–349, Крагујевац: ФИЛУМ.  </w:t>
            </w:r>
          </w:p>
          <w:p w:rsidR="00DF3ECB" w:rsidRPr="000000FC" w:rsidRDefault="00DF3ECB" w:rsidP="00291B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000FC">
              <w:rPr>
                <w:rFonts w:ascii="Arial" w:hAnsi="Arial" w:cs="Arial"/>
                <w:sz w:val="20"/>
                <w:szCs w:val="20"/>
                <w:lang w:val="sr-Cyrl-CS"/>
              </w:rPr>
              <w:t xml:space="preserve">ISBN 978-86-85991-42-4 (ФФ); </w:t>
            </w:r>
          </w:p>
          <w:p w:rsidR="00DF3ECB" w:rsidRPr="00015B4E" w:rsidRDefault="00DF3ECB" w:rsidP="00291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0000FC">
              <w:rPr>
                <w:rFonts w:ascii="Arial" w:hAnsi="Arial" w:cs="Arial"/>
                <w:sz w:val="20"/>
                <w:szCs w:val="20"/>
                <w:lang w:val="sr-Cyrl-CS"/>
              </w:rPr>
              <w:t>UDK 811.163.41’367.625; 811.163.41’373.612.2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DF3ECB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015B4E" w:rsidRDefault="00A7522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(2012) „Когнитивни аспекти деминуције глагола у српском језику”, у: Творба речи и њени ресурси у словенским језицима: зборник радова са четрнаесте међународне научне конференције Комисије за творбу речи при Међународном комитету слависта (главни уредник Рајна Драгићевић), 497−514. Београд: Филолошки факултет Универзитета у Београду.    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>ISBN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978-86-6153-116-3 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>UDK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811.163.41’367.625’37; 811.163.41’373.611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A7522E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DF3ECB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A7522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(2013) „Могућности примене когнитивног приступа у настави српског језика (на примеру обраде граматичке категорије глаголског вида)”, </w:t>
            </w:r>
            <w:r w:rsidRPr="00015B4E">
              <w:rPr>
                <w:rFonts w:ascii="Arial" w:eastAsia="Times New Roman" w:hAnsi="Arial" w:cs="Arial"/>
                <w:i/>
                <w:sz w:val="20"/>
                <w:szCs w:val="20"/>
                <w:lang w:val="ru-RU"/>
              </w:rPr>
              <w:t>Научни састанак слависта у Вукове дане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42/3, 85–113.  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 xml:space="preserve">ISBN 978-86-6153-177-4; UDK </w:t>
            </w:r>
            <w:proofErr w:type="gramStart"/>
            <w:r w:rsidRPr="0033295F">
              <w:rPr>
                <w:rFonts w:ascii="Arial" w:eastAsia="Times New Roman" w:hAnsi="Arial" w:cs="Arial"/>
                <w:sz w:val="20"/>
                <w:szCs w:val="20"/>
              </w:rPr>
              <w:t>371.3::</w:t>
            </w:r>
            <w:proofErr w:type="gramEnd"/>
            <w:r w:rsidRPr="0033295F">
              <w:rPr>
                <w:rFonts w:ascii="Arial" w:eastAsia="Times New Roman" w:hAnsi="Arial" w:cs="Arial"/>
                <w:sz w:val="20"/>
                <w:szCs w:val="20"/>
              </w:rPr>
              <w:t>811.163.41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A7522E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DF3ECB" w:rsidRPr="005E746B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5E746B" w:rsidRDefault="00DF3EC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A7522E"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(2014) „О ширењу круга адјективних и адвербијалних интензификатора у српском језику (под утицајем процеса глобализације)”, </w:t>
            </w:r>
            <w:r w:rsidR="00A7522E" w:rsidRPr="00015B4E">
              <w:rPr>
                <w:rFonts w:ascii="Arial" w:eastAsia="Times New Roman" w:hAnsi="Arial" w:cs="Arial"/>
                <w:i/>
                <w:sz w:val="20"/>
                <w:szCs w:val="20"/>
                <w:lang w:val="ru-RU"/>
              </w:rPr>
              <w:t>Научни састанак слависта у Вукове дане</w:t>
            </w:r>
            <w:r w:rsidR="00A7522E"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43/1, 99–110. </w:t>
            </w:r>
            <w:r w:rsidR="00A7522E"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</w:r>
            <w:r w:rsidR="00A7522E" w:rsidRPr="0033295F">
              <w:rPr>
                <w:rFonts w:ascii="Arial" w:eastAsia="Times New Roman" w:hAnsi="Arial" w:cs="Arial"/>
                <w:sz w:val="20"/>
                <w:szCs w:val="20"/>
              </w:rPr>
              <w:t xml:space="preserve">811.163.41’37; 811.163.41’367; </w:t>
            </w:r>
            <w:r w:rsidR="00A7522E" w:rsidRPr="0033295F">
              <w:rPr>
                <w:rFonts w:ascii="Arial" w:eastAsia="Times New Roman" w:hAnsi="Arial" w:cs="Arial"/>
                <w:sz w:val="20"/>
                <w:szCs w:val="20"/>
              </w:rPr>
              <w:br/>
              <w:t>811.163.41(082); 811.163.41:811(082); 811.163.41’42(082)</w:t>
            </w:r>
            <w:r w:rsidR="00A7522E" w:rsidRPr="0033295F">
              <w:rPr>
                <w:rFonts w:ascii="Arial" w:eastAsia="Times New Roman" w:hAnsi="Arial" w:cs="Arial"/>
                <w:sz w:val="20"/>
                <w:szCs w:val="20"/>
              </w:rPr>
              <w:br/>
              <w:t>ISBN 978-86-6153-203-0; COBISS.SR-ID 209753356</w:t>
            </w:r>
            <w:r w:rsidR="00A7522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E8557D" w:rsidRDefault="00A7522E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DF3ECB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A7522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(2014) „Интензификација и афирмативна квалификација лексема са значењем негативне експресије“, </w:t>
            </w:r>
            <w:r w:rsidRPr="00015B4E">
              <w:rPr>
                <w:rFonts w:ascii="Arial" w:eastAsia="Times New Roman" w:hAnsi="Arial" w:cs="Arial"/>
                <w:i/>
                <w:sz w:val="20"/>
                <w:szCs w:val="20"/>
                <w:lang w:val="ru-RU"/>
              </w:rPr>
              <w:t>Научни састанак слависта у Вукове дане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43/3, 7–30. 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 xml:space="preserve">811.163.41’371; 811.163.41’373; 811.163.41’276.2    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br/>
              <w:t>811.163.41(082); 811.163.41’367(082)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br/>
              <w:t>ISBN 978-86-6153-200-9; COBISS.SR-ID 209527564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A7522E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DF3ECB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2E" w:rsidRPr="005160F5" w:rsidRDefault="00A7522E" w:rsidP="00A7522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(</w:t>
            </w:r>
            <w:r w:rsidRPr="005160F5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2014) „Вишезначност у рекламном дискурсу”, Међународни научни скуп </w:t>
            </w:r>
            <w:r w:rsidRPr="005160F5">
              <w:rPr>
                <w:rFonts w:ascii="Arial" w:eastAsia="Times New Roman" w:hAnsi="Arial" w:cs="Arial"/>
                <w:i/>
                <w:sz w:val="20"/>
                <w:szCs w:val="20"/>
                <w:lang w:val="sr-Cyrl-CS"/>
              </w:rPr>
              <w:t>Српски језик, књижевност, уметност</w:t>
            </w:r>
            <w:r w:rsidRPr="005160F5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: Зборник радова са VIII међународног научног скупа одржаног на Филолошко-уметничком факултету у Крагујевцу (25–26. Х 2013). Књ. 1, </w:t>
            </w:r>
            <w:r w:rsidRPr="005160F5">
              <w:rPr>
                <w:rFonts w:ascii="Arial" w:eastAsia="Times New Roman" w:hAnsi="Arial" w:cs="Arial"/>
                <w:i/>
                <w:sz w:val="20"/>
                <w:szCs w:val="20"/>
                <w:lang w:val="sr-Cyrl-CS"/>
              </w:rPr>
              <w:t>Вишезначност у језику</w:t>
            </w:r>
            <w:r w:rsidRPr="005160F5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(одговорни уредник Милош Ковачевић), Крагујевац: Филолошко-уметнички факултет, 161–172. </w:t>
            </w:r>
          </w:p>
          <w:p w:rsidR="00A7522E" w:rsidRPr="005160F5" w:rsidRDefault="00A7522E" w:rsidP="00A7522E">
            <w:pPr>
              <w:spacing w:after="0"/>
              <w:rPr>
                <w:rFonts w:ascii="Arial" w:eastAsia="Times New Roman" w:hAnsi="Arial" w:cs="Arial"/>
                <w:color w:val="231F20"/>
                <w:sz w:val="20"/>
                <w:szCs w:val="20"/>
                <w:lang w:val="sr-Cyrl-CS" w:eastAsia="sr-Latn-RS" w:bidi="he-IL"/>
              </w:rPr>
            </w:pPr>
            <w:r w:rsidRPr="005160F5">
              <w:rPr>
                <w:rFonts w:ascii="Arial" w:eastAsia="Times New Roman" w:hAnsi="Arial" w:cs="Arial"/>
                <w:sz w:val="20"/>
                <w:szCs w:val="20"/>
                <w:lang w:val="sr-Cyrl-CS" w:eastAsia="sr-Latn-RS" w:bidi="he-IL"/>
              </w:rPr>
              <w:t xml:space="preserve">811.163.41’42:659.1; </w:t>
            </w:r>
            <w:r w:rsidRPr="005160F5">
              <w:rPr>
                <w:rFonts w:ascii="Arial" w:eastAsia="Times New Roman" w:hAnsi="Arial" w:cs="Arial"/>
                <w:color w:val="231F20"/>
                <w:sz w:val="20"/>
                <w:szCs w:val="20"/>
                <w:lang w:val="sr-Cyrl-CS" w:eastAsia="sr-Latn-RS" w:bidi="he-IL"/>
              </w:rPr>
              <w:t>811.163.41’37’’</w:t>
            </w:r>
          </w:p>
          <w:p w:rsidR="00DF3ECB" w:rsidRPr="00BB7025" w:rsidRDefault="00A7522E" w:rsidP="00A75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60F5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ISBN 978-86-85991-64-6; COBISS.SR-ID 210700300</w:t>
            </w:r>
            <w:r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A7522E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DF3ECB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2E" w:rsidRPr="00A6601C" w:rsidRDefault="00A7522E" w:rsidP="00A7522E">
            <w:pPr>
              <w:spacing w:after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6601C">
              <w:rPr>
                <w:rFonts w:ascii="Arial" w:hAnsi="Arial" w:cs="Arial"/>
                <w:sz w:val="20"/>
                <w:szCs w:val="20"/>
                <w:lang w:val="sr-Cyrl-CS"/>
              </w:rPr>
              <w:t xml:space="preserve">(2015) „Појмовне метафоре као ослонци припрема студената за држање часа из матерњег језика”, </w:t>
            </w:r>
            <w:r w:rsidRPr="00A6601C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Српски језик</w:t>
            </w:r>
            <w:r w:rsidRPr="00A6601C">
              <w:rPr>
                <w:rFonts w:ascii="Arial" w:hAnsi="Arial" w:cs="Arial"/>
                <w:sz w:val="20"/>
                <w:szCs w:val="20"/>
                <w:lang w:val="sr-Cyrl-CS"/>
              </w:rPr>
              <w:t xml:space="preserve"> : </w:t>
            </w:r>
            <w:r w:rsidRPr="00A6601C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студије српске и словенске</w:t>
            </w:r>
            <w:r w:rsidRPr="00A6601C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ХХ (2015), 347– 369.</w:t>
            </w:r>
          </w:p>
          <w:p w:rsidR="00DF3ECB" w:rsidRPr="00BB7025" w:rsidRDefault="00A7522E" w:rsidP="00A75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01C">
              <w:rPr>
                <w:rFonts w:ascii="Arial" w:hAnsi="Arial" w:cs="Arial"/>
                <w:sz w:val="20"/>
                <w:szCs w:val="20"/>
                <w:lang w:val="sr-Cyrl-CS"/>
              </w:rPr>
              <w:lastRenderedPageBreak/>
              <w:t>UDK 371.3::811.163.41’242;  ISSN 0354-9259;  COBISS.SR-ID 140692487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A7522E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M24</w:t>
            </w:r>
          </w:p>
        </w:tc>
      </w:tr>
      <w:tr w:rsidR="00DF3ECB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BC" w:rsidRPr="002E7CF5" w:rsidRDefault="00682FBC" w:rsidP="00682FBC">
            <w:pPr>
              <w:spacing w:after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E7CF5">
              <w:rPr>
                <w:rFonts w:ascii="Arial" w:hAnsi="Arial" w:cs="Arial"/>
                <w:sz w:val="20"/>
                <w:szCs w:val="20"/>
                <w:lang w:val="sr-Cyrl-CS"/>
              </w:rPr>
              <w:t xml:space="preserve">(2015) „Концептуализација </w:t>
            </w:r>
            <w:r w:rsidRPr="002E7CF5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традиције</w:t>
            </w:r>
            <w:r w:rsidRPr="002E7CF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у српском језику”, </w:t>
            </w:r>
            <w:r w:rsidRPr="002E7CF5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Научни</w:t>
            </w:r>
            <w:r w:rsidRPr="002E7CF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2E7CF5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састанак слависта у Вукове дане</w:t>
            </w:r>
            <w:r w:rsidRPr="002E7CF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44/1, 207–217. </w:t>
            </w:r>
          </w:p>
          <w:p w:rsidR="00682FBC" w:rsidRPr="002E7CF5" w:rsidRDefault="00682FBC" w:rsidP="00682FBC">
            <w:pPr>
              <w:spacing w:after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E7CF5">
              <w:rPr>
                <w:rFonts w:ascii="Arial" w:hAnsi="Arial" w:cs="Arial"/>
                <w:sz w:val="20"/>
                <w:szCs w:val="20"/>
                <w:lang w:val="sr-Cyrl-CS"/>
              </w:rPr>
              <w:t>UDK 811.163.41’373.612.2</w:t>
            </w:r>
          </w:p>
          <w:p w:rsidR="00682FBC" w:rsidRPr="002E7CF5" w:rsidRDefault="00682FBC" w:rsidP="00682FBC">
            <w:pPr>
              <w:spacing w:after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E7CF5">
              <w:rPr>
                <w:rFonts w:ascii="Arial" w:hAnsi="Arial" w:cs="Arial"/>
                <w:sz w:val="20"/>
                <w:szCs w:val="20"/>
                <w:lang w:val="sr-Cyrl-CS"/>
              </w:rPr>
              <w:t>81’42</w:t>
            </w:r>
          </w:p>
          <w:p w:rsidR="00DF3ECB" w:rsidRPr="00585BC3" w:rsidRDefault="00682FBC" w:rsidP="00682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2E7CF5">
              <w:rPr>
                <w:rFonts w:ascii="Arial" w:hAnsi="Arial" w:cs="Arial"/>
                <w:sz w:val="20"/>
                <w:szCs w:val="20"/>
                <w:lang w:val="sr-Cyrl-CS"/>
              </w:rPr>
              <w:t>ISBN 978-86-6153-291-7; COBISS.SR-ID 216119308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DF3ECB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682FBC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DF3ECB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A6601C" w:rsidRDefault="00682FBC" w:rsidP="00A66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(2015) „Деминутивно-пејоративни глаголи изведени суфиксима -ака, -ара и -ата”, </w:t>
            </w:r>
            <w:r w:rsidRPr="00015B4E">
              <w:rPr>
                <w:rFonts w:ascii="Arial" w:eastAsia="Times New Roman" w:hAnsi="Arial" w:cs="Arial"/>
                <w:i/>
                <w:sz w:val="20"/>
                <w:szCs w:val="20"/>
                <w:lang w:val="ru-RU"/>
              </w:rPr>
              <w:t>Научни састанак слависта у Вукове дане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44/3, 39–61. 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>UDK 811.163.41’367.625’37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br/>
              <w:t>ISBN 978-86-6153-305-1; COBISS.SR-ID 217309452</w:t>
            </w:r>
            <w:r w:rsidR="00DF3ECB" w:rsidRPr="00A6601C">
              <w:rPr>
                <w:sz w:val="20"/>
                <w:szCs w:val="20"/>
                <w:lang w:val="sr-Cyrl-CS"/>
              </w:rPr>
              <w:t xml:space="preserve">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682FBC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DF3ECB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585BC3" w:rsidRDefault="00BF6607" w:rsidP="00A66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(2016) „Чуд(ес)на симбиоза времена у Кишовој Енциклопедији мртвих”, </w:t>
            </w:r>
            <w:r w:rsidRPr="00015B4E">
              <w:rPr>
                <w:rFonts w:ascii="Arial" w:eastAsia="Times New Roman" w:hAnsi="Arial" w:cs="Arial"/>
                <w:i/>
                <w:sz w:val="20"/>
                <w:szCs w:val="20"/>
                <w:lang w:val="ru-RU"/>
              </w:rPr>
              <w:t xml:space="preserve">Српски језик </w:t>
            </w:r>
            <w:r w:rsidRPr="006D0279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– студије српске и словенске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>XXI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Београд, Филолошки факултет, 145–157.  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 xml:space="preserve">UDK </w:t>
            </w:r>
            <w:proofErr w:type="gramStart"/>
            <w:r w:rsidRPr="0033295F">
              <w:rPr>
                <w:rFonts w:ascii="Arial" w:eastAsia="Times New Roman" w:hAnsi="Arial" w:cs="Arial"/>
                <w:sz w:val="20"/>
                <w:szCs w:val="20"/>
              </w:rPr>
              <w:t>371.3::</w:t>
            </w:r>
            <w:proofErr w:type="gramEnd"/>
            <w:r w:rsidRPr="0033295F">
              <w:rPr>
                <w:rFonts w:ascii="Arial" w:eastAsia="Times New Roman" w:hAnsi="Arial" w:cs="Arial"/>
                <w:sz w:val="20"/>
                <w:szCs w:val="20"/>
              </w:rPr>
              <w:t xml:space="preserve">821.163.41; 821.163.41.09-32 </w:t>
            </w:r>
            <w:proofErr w:type="spellStart"/>
            <w:r w:rsidRPr="0033295F">
              <w:rPr>
                <w:rFonts w:ascii="Arial" w:eastAsia="Times New Roman" w:hAnsi="Arial" w:cs="Arial"/>
                <w:sz w:val="20"/>
                <w:szCs w:val="20"/>
              </w:rPr>
              <w:t>Киш</w:t>
            </w:r>
            <w:proofErr w:type="spellEnd"/>
            <w:r w:rsidRPr="0033295F">
              <w:rPr>
                <w:rFonts w:ascii="Arial" w:eastAsia="Times New Roman" w:hAnsi="Arial" w:cs="Arial"/>
                <w:sz w:val="20"/>
                <w:szCs w:val="20"/>
              </w:rPr>
              <w:t xml:space="preserve"> Д.                                                                                                                                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br/>
              <w:t>ISSN 0354-9259; COBISS.SR-ID 140692487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                     </w:t>
            </w:r>
            <w:r w:rsidR="00DF3ECB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BF6607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M24</w:t>
            </w:r>
          </w:p>
        </w:tc>
      </w:tr>
      <w:tr w:rsidR="00DF3ECB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661504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2016) „О развоју фигуративних значења зоолексема у српском језику”, </w:t>
            </w:r>
            <w:r w:rsidRPr="00015B4E">
              <w:rPr>
                <w:rFonts w:ascii="Arial" w:eastAsia="Times New Roman" w:hAnsi="Arial" w:cs="Arial"/>
                <w:i/>
                <w:sz w:val="20"/>
                <w:szCs w:val="20"/>
                <w:lang w:val="ru-RU"/>
              </w:rPr>
              <w:t>Научни састанак слависта у Вукове дане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45/3, 15–45.  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>UDK 811.163.41’3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73.612.2; 81:159.9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>ISBN 978-86-6153-383-9; COBISS.SR-ID 225678348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</w:t>
            </w:r>
            <w:r w:rsidR="00DF3EC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       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661504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DF3ECB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F3ECB" w:rsidRPr="00BB7025" w:rsidRDefault="00DF3ECB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04" w:rsidRPr="00015B4E" w:rsidRDefault="00661504" w:rsidP="00661504">
            <w:pPr>
              <w:tabs>
                <w:tab w:val="left" w:pos="990"/>
              </w:tabs>
              <w:spacing w:after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17FBE">
              <w:rPr>
                <w:rFonts w:ascii="Arial" w:hAnsi="Arial" w:cs="Arial"/>
                <w:sz w:val="20"/>
                <w:szCs w:val="20"/>
                <w:lang w:val="sr-Cyrl-CS"/>
              </w:rPr>
              <w:t xml:space="preserve">(2016) „Eкспресивност евалутивних деривата изведених суфиксима </w:t>
            </w:r>
          </w:p>
          <w:p w:rsidR="00661504" w:rsidRPr="00C17FBE" w:rsidRDefault="00661504" w:rsidP="00661504">
            <w:pPr>
              <w:tabs>
                <w:tab w:val="left" w:pos="990"/>
              </w:tabs>
              <w:spacing w:after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17FBE">
              <w:rPr>
                <w:rFonts w:ascii="Arial" w:hAnsi="Arial" w:cs="Arial"/>
                <w:sz w:val="20"/>
                <w:szCs w:val="20"/>
                <w:lang w:val="sr-Cyrl-CS"/>
              </w:rPr>
              <w:t>-</w:t>
            </w:r>
            <w:r w:rsidRPr="00C17FB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оња</w:t>
            </w:r>
            <w:r w:rsidRPr="00C17FB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-</w:t>
            </w:r>
            <w:r w:rsidRPr="00C17FB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уља</w:t>
            </w:r>
            <w:r w:rsidRPr="00C17FB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– аксиолошки приступ”, </w:t>
            </w:r>
            <w:r w:rsidRPr="00C17FB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Научни састанак слависта у Вукове дане</w:t>
            </w:r>
            <w:r w:rsidRPr="00C17FB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45/1, 323–335. </w:t>
            </w:r>
          </w:p>
          <w:p w:rsidR="00661504" w:rsidRPr="00C17FBE" w:rsidRDefault="00661504" w:rsidP="00661504">
            <w:pPr>
              <w:tabs>
                <w:tab w:val="left" w:pos="990"/>
              </w:tabs>
              <w:spacing w:after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17FBE">
              <w:rPr>
                <w:rFonts w:ascii="Arial" w:hAnsi="Arial" w:cs="Arial"/>
                <w:sz w:val="20"/>
                <w:szCs w:val="20"/>
                <w:lang w:val="sr-Cyrl-CS"/>
              </w:rPr>
              <w:t xml:space="preserve">UDK 811.163.41’373.611; ISBN 978-86-6153-315-0  </w:t>
            </w:r>
          </w:p>
          <w:p w:rsidR="00DF3ECB" w:rsidRPr="00661504" w:rsidRDefault="00661504" w:rsidP="00661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C17FBE">
              <w:rPr>
                <w:rFonts w:ascii="Arial" w:hAnsi="Arial" w:cs="Arial"/>
                <w:sz w:val="20"/>
                <w:szCs w:val="20"/>
                <w:lang w:val="sr-Cyrl-CS"/>
              </w:rPr>
              <w:t>COBISS.SR-ID 225164812</w:t>
            </w:r>
            <w:r w:rsidRPr="00445BE1">
              <w:rPr>
                <w:lang w:val="sr-Cyrl-CS"/>
              </w:rPr>
              <w:t xml:space="preserve">  </w:t>
            </w:r>
            <w:r>
              <w:rPr>
                <w:lang w:val="sr-Cyrl-CS"/>
              </w:rPr>
              <w:t xml:space="preserve">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CB" w:rsidRPr="00BB7025" w:rsidRDefault="00661504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887FA5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87FA5" w:rsidRPr="00BB7025" w:rsidRDefault="00887FA5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A5" w:rsidRPr="000000FC" w:rsidRDefault="00887FA5" w:rsidP="00291BBE">
            <w:pPr>
              <w:tabs>
                <w:tab w:val="left" w:pos="990"/>
              </w:tabs>
              <w:spacing w:after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000FC">
              <w:rPr>
                <w:rFonts w:ascii="Arial" w:hAnsi="Arial" w:cs="Arial"/>
                <w:sz w:val="20"/>
                <w:szCs w:val="20"/>
                <w:lang w:val="sr-Cyrl-CS"/>
              </w:rPr>
              <w:t xml:space="preserve">(2017) „Uloga primenjene kognitivne lingvistike u razvoju medijske pismenosti mladih (na primerima iz reklamnog diskursa)”, </w:t>
            </w:r>
            <w:r w:rsidRPr="000000FC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Język a Edukacja</w:t>
            </w:r>
            <w:r w:rsidRPr="000000FC">
              <w:rPr>
                <w:rFonts w:ascii="Arial" w:hAnsi="Arial" w:cs="Arial"/>
                <w:sz w:val="20"/>
                <w:szCs w:val="20"/>
                <w:lang w:val="sr-Cyrl-CS"/>
              </w:rPr>
              <w:t xml:space="preserve"> 5, Uczenie języka ojczystego w czasach ponowoczesnych, </w:t>
            </w:r>
            <w:r w:rsidRPr="000000FC">
              <w:rPr>
                <w:rFonts w:ascii="Arial" w:hAnsi="Arial" w:cs="Arial"/>
                <w:sz w:val="20"/>
                <w:szCs w:val="20"/>
                <w:shd w:val="clear" w:color="auto" w:fill="FFFFFF"/>
                <w:lang w:val="sr-Cyrl-CS"/>
              </w:rPr>
              <w:t>Wydawnictwo Uniwersytetu Opolkiego, Opole</w:t>
            </w:r>
            <w:r w:rsidRPr="000000FC">
              <w:rPr>
                <w:rFonts w:ascii="Arial" w:hAnsi="Arial" w:cs="Arial"/>
                <w:sz w:val="20"/>
                <w:szCs w:val="20"/>
                <w:lang w:val="sr-Cyrl-CS"/>
              </w:rPr>
              <w:t xml:space="preserve"> 2017, 145–163. </w:t>
            </w:r>
          </w:p>
          <w:p w:rsidR="00887FA5" w:rsidRPr="003C1215" w:rsidRDefault="00887FA5" w:rsidP="00291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00FC">
              <w:rPr>
                <w:rFonts w:ascii="Arial" w:hAnsi="Arial" w:cs="Arial"/>
                <w:sz w:val="20"/>
                <w:szCs w:val="20"/>
                <w:lang w:val="sr-Cyrl-CS"/>
              </w:rPr>
              <w:t>ISBN 978-83-7359-766-4; ISSN 2299-5528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       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A5" w:rsidRPr="00BB7025" w:rsidRDefault="00887FA5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015B4E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887FA5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87FA5" w:rsidRPr="00BB7025" w:rsidRDefault="00887FA5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4A" w:rsidRPr="003C60B4" w:rsidRDefault="00854F4A" w:rsidP="00854F4A">
            <w:pPr>
              <w:spacing w:after="0"/>
              <w:jc w:val="both"/>
              <w:rPr>
                <w:rFonts w:ascii="Arial" w:eastAsia="TimesNewRomanPSMT" w:hAnsi="Arial" w:cs="Arial"/>
                <w:sz w:val="20"/>
                <w:szCs w:val="20"/>
                <w:lang w:val="sr-Cyrl-CS"/>
              </w:rPr>
            </w:pPr>
            <w:r w:rsidRPr="003C60B4">
              <w:rPr>
                <w:rFonts w:ascii="Arial" w:hAnsi="Arial" w:cs="Arial"/>
                <w:sz w:val="20"/>
                <w:szCs w:val="20"/>
                <w:lang w:val="sr-Cyrl-CS"/>
              </w:rPr>
              <w:t xml:space="preserve">(2018) „Mогућности примене когнитивног приступа у настави правописа”, други аутор Ивана Ђорђев, у: </w:t>
            </w:r>
            <w:r w:rsidRPr="003C60B4">
              <w:rPr>
                <w:rFonts w:ascii="Arial" w:eastAsia="TimesNewRomanPS-BoldMT" w:hAnsi="Arial" w:cs="Arial"/>
                <w:bCs/>
                <w:i/>
                <w:sz w:val="20"/>
                <w:szCs w:val="20"/>
                <w:lang w:val="sr-Cyrl-CS"/>
              </w:rPr>
              <w:t>Језици и културе у времену и простору</w:t>
            </w:r>
            <w:r w:rsidRPr="003C60B4">
              <w:rPr>
                <w:rFonts w:ascii="Arial" w:eastAsia="TimesNewRomanPS-BoldMT" w:hAnsi="Arial" w:cs="Arial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3C60B4">
              <w:rPr>
                <w:rFonts w:ascii="Arial" w:eastAsia="TimesNewRomanPSMT" w:hAnsi="Arial" w:cs="Arial"/>
                <w:sz w:val="20"/>
                <w:szCs w:val="20"/>
                <w:lang w:val="sr-Cyrl-CS"/>
              </w:rPr>
              <w:t xml:space="preserve">: тематски зборник. 7. 2 [уреднице Снежана Гудурић, Биљана Радић-Бојанић]. Нови Сад : Филозофски факултет / Педагошко друштво Војводине (2018), 41–51. </w:t>
            </w:r>
          </w:p>
          <w:p w:rsidR="00854F4A" w:rsidRPr="003C60B4" w:rsidRDefault="00B8547B" w:rsidP="00854F4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sr-Cyrl-CS"/>
              </w:rPr>
            </w:pPr>
            <w:hyperlink r:id="rId4" w:history="1">
              <w:r w:rsidR="00854F4A" w:rsidRPr="00354E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https://doi.org/10.18485/primling.2018.19.</w:t>
              </w:r>
              <w:r w:rsidR="00854F4A" w:rsidRPr="00354EA9">
                <w:rPr>
                  <w:rStyle w:val="Hyperlink"/>
                  <w:rFonts w:ascii="Arial" w:hAnsi="Arial" w:cs="Arial"/>
                  <w:sz w:val="20"/>
                  <w:szCs w:val="20"/>
                  <w:lang w:val="sr-Cyrl-RS"/>
                </w:rPr>
                <w:t>1</w:t>
              </w:r>
            </w:hyperlink>
            <w:r w:rsidR="00854F4A">
              <w:rPr>
                <w:rFonts w:ascii="Arial" w:hAnsi="Arial" w:cs="Arial"/>
                <w:color w:val="242021"/>
                <w:sz w:val="20"/>
                <w:szCs w:val="20"/>
                <w:lang w:val="sr-Cyrl-RS"/>
              </w:rPr>
              <w:t xml:space="preserve"> </w:t>
            </w:r>
            <w:r w:rsidR="00854F4A" w:rsidRPr="003C6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4F4A" w:rsidRPr="003C60B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854F4A" w:rsidRPr="003C60B4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</w:t>
            </w:r>
            <w:r w:rsidR="00854F4A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                       </w:t>
            </w:r>
            <w:r w:rsidR="00854F4A" w:rsidRPr="003C60B4">
              <w:rPr>
                <w:rFonts w:ascii="Arial" w:eastAsia="TimesNewRomanPSMT" w:hAnsi="Arial" w:cs="Arial"/>
                <w:sz w:val="20"/>
                <w:szCs w:val="20"/>
                <w:lang w:val="sr-Cyrl-CS"/>
              </w:rPr>
              <w:t>UDK 811.163.41’35:371.3</w:t>
            </w:r>
          </w:p>
          <w:p w:rsidR="00887FA5" w:rsidRPr="00BB7025" w:rsidRDefault="00854F4A" w:rsidP="00854F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0B4">
              <w:rPr>
                <w:rFonts w:ascii="Arial" w:eastAsia="TimesNewRomanPSMT" w:hAnsi="Arial" w:cs="Arial"/>
                <w:sz w:val="20"/>
                <w:szCs w:val="20"/>
                <w:lang w:val="sr-Cyrl-CS"/>
              </w:rPr>
              <w:t>ISBN 978-86-6065-476-4; COBISS.SR-ID 326236167</w:t>
            </w:r>
            <w:r w:rsidRPr="00445BE1">
              <w:rPr>
                <w:rFonts w:eastAsia="TimesNewRomanPSMT"/>
                <w:lang w:val="sr-Cyrl-CS"/>
              </w:rPr>
              <w:t xml:space="preserve">                              </w:t>
            </w:r>
            <w:r>
              <w:rPr>
                <w:rFonts w:eastAsia="TimesNewRomanPSMT"/>
                <w:lang w:val="sr-Cyrl-CS"/>
              </w:rPr>
              <w:t xml:space="preserve">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A5" w:rsidRPr="00BB7025" w:rsidRDefault="00854F4A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887FA5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87FA5" w:rsidRPr="00BB7025" w:rsidRDefault="00887FA5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4A" w:rsidRPr="00D77623" w:rsidRDefault="00887FA5" w:rsidP="00854F4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854F4A" w:rsidRPr="00D77623">
              <w:rPr>
                <w:rFonts w:ascii="Arial" w:hAnsi="Arial" w:cs="Arial"/>
                <w:sz w:val="20"/>
                <w:szCs w:val="20"/>
                <w:lang w:val="sr-Cyrl-CS"/>
              </w:rPr>
              <w:t xml:space="preserve">(2018) „О (само)поимању и именовању човека као неживог ентитета у српском   књижевном језику”. У: </w:t>
            </w:r>
            <w:r w:rsidR="00854F4A" w:rsidRPr="00D7762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Cyrl-CS"/>
              </w:rPr>
              <w:t>Српска славистика, </w:t>
            </w:r>
            <w:r w:rsidR="00854F4A" w:rsidRPr="00D77623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колективна монографија, том I, радови српске делегације на XVI међународном конгресу слависта, главни и одговорни уредник проф. др Љиљана Бајић, уредници проф. др Рајна Драгићевић и проф. др Вељко Брборић, Београд, 2018: Савез славистичких друштава Србије, 75–89.</w:t>
            </w:r>
          </w:p>
          <w:p w:rsidR="00854F4A" w:rsidRPr="00D77623" w:rsidRDefault="00854F4A" w:rsidP="00854F4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D77623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UDK 811.163.41-26</w:t>
            </w:r>
          </w:p>
          <w:p w:rsidR="00854F4A" w:rsidRPr="00D77623" w:rsidRDefault="00854F4A" w:rsidP="00854F4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D77623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81:159.9</w:t>
            </w:r>
          </w:p>
          <w:p w:rsidR="00854F4A" w:rsidRPr="00D77623" w:rsidRDefault="00B8547B" w:rsidP="00854F4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hyperlink r:id="rId5" w:history="1">
              <w:r w:rsidR="00854F4A" w:rsidRPr="00D77623">
                <w:rPr>
                  <w:rStyle w:val="Hyperlink"/>
                  <w:rFonts w:ascii="Arial" w:hAnsi="Arial" w:cs="Arial"/>
                  <w:sz w:val="20"/>
                  <w:szCs w:val="20"/>
                  <w:lang w:val="sr-Latn-RS"/>
                </w:rPr>
                <w:t>https://doi.org/10.18485/mks_srpska_slavistika.2018.1.ch5</w:t>
              </w:r>
            </w:hyperlink>
            <w:r w:rsidR="00854F4A" w:rsidRPr="00D77623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</w:t>
            </w:r>
          </w:p>
          <w:p w:rsidR="00887FA5" w:rsidRPr="00585BC3" w:rsidRDefault="00854F4A" w:rsidP="00854F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D77623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ISBN 978-86-917949-3-4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;  </w:t>
            </w:r>
            <w:r w:rsidRPr="00D77623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COBISS.SR-ID 265535500</w:t>
            </w:r>
            <w:r w:rsidRPr="00D77623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A5" w:rsidRPr="00BB7025" w:rsidRDefault="00015B4E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887FA5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87FA5" w:rsidRPr="00BB7025" w:rsidRDefault="00887FA5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4A" w:rsidRPr="00B00EE1" w:rsidRDefault="00854F4A" w:rsidP="00854F4A">
            <w:pPr>
              <w:tabs>
                <w:tab w:val="left" w:pos="990"/>
              </w:tabs>
              <w:spacing w:after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00EE1">
              <w:rPr>
                <w:rFonts w:ascii="Arial" w:hAnsi="Arial" w:cs="Arial"/>
                <w:sz w:val="20"/>
                <w:szCs w:val="20"/>
                <w:lang w:val="sr-Cyrl-CS"/>
              </w:rPr>
              <w:t>(2018)  „</w:t>
            </w:r>
            <w:r w:rsidRPr="00B00EE1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Човек у </w:t>
            </w:r>
            <w:r w:rsidRPr="00B00EE1">
              <w:rPr>
                <w:rFonts w:ascii="Arial" w:hAnsi="Arial" w:cs="Arial"/>
                <w:bCs/>
                <w:i/>
                <w:sz w:val="20"/>
                <w:szCs w:val="20"/>
                <w:lang w:val="sr-Cyrl-CS"/>
              </w:rPr>
              <w:t>Великом кругу постојања</w:t>
            </w:r>
            <w:r w:rsidRPr="00B00EE1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 – когнитивни приступ у раду лингвистичке секције”. У зборнику: </w:t>
            </w:r>
            <w:r w:rsidRPr="00B00EE1">
              <w:rPr>
                <w:rFonts w:ascii="Arial" w:hAnsi="Arial" w:cs="Arial"/>
                <w:bCs/>
                <w:i/>
                <w:sz w:val="20"/>
                <w:szCs w:val="20"/>
                <w:lang w:val="sr-Cyrl-CS"/>
              </w:rPr>
              <w:t>Актуелни теоријско-методолошки проблеми проучавања и наставе словенских језика, књижевности и култура</w:t>
            </w:r>
            <w:r w:rsidR="00015B4E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. Међународна науч</w:t>
            </w:r>
            <w:r w:rsidR="00015B4E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на</w:t>
            </w:r>
            <w:r w:rsidRPr="00B00EE1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 конференција Комисије за наставу словенских језика и књижевности Међународног комитета слависта (уредници: Љиљана Бајић, Јелена Гинић, Наташа Станковић Шошо), 259–274. </w:t>
            </w:r>
          </w:p>
          <w:p w:rsidR="00854F4A" w:rsidRPr="00B00EE1" w:rsidRDefault="00854F4A" w:rsidP="00854F4A">
            <w:pPr>
              <w:tabs>
                <w:tab w:val="left" w:pos="990"/>
              </w:tabs>
              <w:spacing w:after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00EE1">
              <w:rPr>
                <w:rFonts w:ascii="Arial" w:hAnsi="Arial" w:cs="Arial"/>
                <w:sz w:val="20"/>
                <w:szCs w:val="20"/>
                <w:lang w:val="sr-Cyrl-CS"/>
              </w:rPr>
              <w:t>UDK 371.3::81’42 (</w:t>
            </w:r>
            <w:r w:rsidR="00B8547B">
              <w:fldChar w:fldCharType="begin"/>
            </w:r>
            <w:r w:rsidR="00B8547B">
              <w:instrText xml:space="preserve"> HYPE</w:instrText>
            </w:r>
            <w:r w:rsidR="00B8547B">
              <w:instrText xml:space="preserve">RLINK "https://doi.org/10.18485/mks_knsjkk.2017.ch18" </w:instrText>
            </w:r>
            <w:r w:rsidR="00B8547B">
              <w:fldChar w:fldCharType="separate"/>
            </w:r>
            <w:r w:rsidRPr="00B00EE1">
              <w:rPr>
                <w:rStyle w:val="Hyperlink"/>
                <w:rFonts w:ascii="Arial" w:hAnsi="Arial" w:cs="Arial"/>
                <w:sz w:val="20"/>
                <w:szCs w:val="20"/>
                <w:lang w:val="sr-Cyrl-CS"/>
              </w:rPr>
              <w:t>https://doi.org/10.18485/mks_knsjkk.2017.ch18</w:t>
            </w:r>
            <w:r w:rsidR="00B8547B">
              <w:rPr>
                <w:rStyle w:val="Hyperlink"/>
                <w:rFonts w:ascii="Arial" w:hAnsi="Arial" w:cs="Arial"/>
                <w:sz w:val="20"/>
                <w:szCs w:val="20"/>
                <w:lang w:val="sr-Cyrl-CS"/>
              </w:rPr>
              <w:fldChar w:fldCharType="end"/>
            </w:r>
            <w:r w:rsidRPr="00B00EE1">
              <w:rPr>
                <w:rFonts w:ascii="Arial" w:hAnsi="Arial" w:cs="Arial"/>
                <w:sz w:val="20"/>
                <w:szCs w:val="20"/>
                <w:lang w:val="sr-Cyrl-CS"/>
              </w:rPr>
              <w:t xml:space="preserve">) </w:t>
            </w:r>
          </w:p>
          <w:p w:rsidR="00887FA5" w:rsidRPr="00585BC3" w:rsidRDefault="00854F4A" w:rsidP="00854F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B00EE1">
              <w:rPr>
                <w:rFonts w:ascii="Arial" w:hAnsi="Arial" w:cs="Arial"/>
                <w:sz w:val="20"/>
                <w:szCs w:val="20"/>
                <w:lang w:val="sr-Cyrl-CS"/>
              </w:rPr>
              <w:t xml:space="preserve">ISBN 978-86-6153-518-5; COBISS.SR-ID 264958220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77623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A5" w:rsidRPr="00BB7025" w:rsidRDefault="00854F4A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887FA5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87FA5" w:rsidRPr="00BB7025" w:rsidRDefault="00887FA5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A5" w:rsidRPr="00BB7025" w:rsidRDefault="00854F4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(2019) „О антропоцентричној семантичкој деривацији реилексема у српском језикуˮ, </w:t>
            </w:r>
            <w:r w:rsidRPr="00015B4E">
              <w:rPr>
                <w:rFonts w:ascii="Arial" w:eastAsia="Times New Roman" w:hAnsi="Arial" w:cs="Arial"/>
                <w:i/>
                <w:sz w:val="20"/>
                <w:szCs w:val="20"/>
                <w:lang w:val="ru-RU"/>
              </w:rPr>
              <w:t>Научни састанак слависта у Вукове дане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48/3, 25–48. 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>UDK 811.163.41՚37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br/>
              <w:t>811.163.41՚373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br/>
            </w:r>
            <w:hyperlink r:id="rId6" w:history="1">
              <w:r w:rsidRPr="00354EA9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https://doi.org/10.18485/msc.2019.48.3.ch2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br/>
              <w:t>ISBN 978-86-6153-597-0; COBISS.SR-ID 279028748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                                                    </w:t>
            </w:r>
            <w:r w:rsidR="00887FA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         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A5" w:rsidRPr="00BB7025" w:rsidRDefault="00854F4A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887FA5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87FA5" w:rsidRPr="00BB7025" w:rsidRDefault="00887FA5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A5" w:rsidRPr="00015B4E" w:rsidRDefault="000036F4" w:rsidP="0058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(2020) „О хипокористичним значењима апелатива с негативним евалутивним предзнаком творбене и/или лексичке основе у српском језику”, </w:t>
            </w:r>
            <w:r w:rsidRPr="00015B4E">
              <w:rPr>
                <w:rFonts w:ascii="Arial" w:eastAsia="Times New Roman" w:hAnsi="Arial" w:cs="Arial"/>
                <w:i/>
                <w:sz w:val="20"/>
                <w:szCs w:val="20"/>
                <w:lang w:val="ru-RU"/>
              </w:rPr>
              <w:t>Српски језик : студије српске и словенске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>XXV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(2020), 147–167. 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UDK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811.163.41ʼ373.611; 81ʼ:165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</w:r>
            <w:r w:rsidR="00B8547B">
              <w:fldChar w:fldCharType="begin"/>
            </w:r>
            <w:r w:rsidR="00B8547B">
              <w:instrText xml:space="preserve"> HYPERLINK "https://doi.org</w:instrText>
            </w:r>
            <w:r w:rsidR="00B8547B">
              <w:instrText xml:space="preserve">/10.18485/sj.2020.25.1.12" </w:instrText>
            </w:r>
            <w:r w:rsidR="00B8547B">
              <w:fldChar w:fldCharType="separate"/>
            </w:r>
            <w:r w:rsidRPr="00354EA9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https</w:t>
            </w:r>
            <w:r w:rsidRPr="00015B4E">
              <w:rPr>
                <w:rStyle w:val="Hyperlink"/>
                <w:rFonts w:ascii="Arial" w:eastAsia="Times New Roman" w:hAnsi="Arial" w:cs="Arial"/>
                <w:sz w:val="20"/>
                <w:szCs w:val="20"/>
                <w:lang w:val="ru-RU"/>
              </w:rPr>
              <w:t>://</w:t>
            </w:r>
            <w:proofErr w:type="spellStart"/>
            <w:r w:rsidRPr="00354EA9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doi</w:t>
            </w:r>
            <w:proofErr w:type="spellEnd"/>
            <w:r w:rsidRPr="00015B4E">
              <w:rPr>
                <w:rStyle w:val="Hyperlink"/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  <w:r w:rsidRPr="00354EA9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org</w:t>
            </w:r>
            <w:r w:rsidRPr="00015B4E">
              <w:rPr>
                <w:rStyle w:val="Hyperlink"/>
                <w:rFonts w:ascii="Arial" w:eastAsia="Times New Roman" w:hAnsi="Arial" w:cs="Arial"/>
                <w:sz w:val="20"/>
                <w:szCs w:val="20"/>
                <w:lang w:val="ru-RU"/>
              </w:rPr>
              <w:t>/10.18485/</w:t>
            </w:r>
            <w:proofErr w:type="spellStart"/>
            <w:r w:rsidRPr="00354EA9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sj</w:t>
            </w:r>
            <w:proofErr w:type="spellEnd"/>
            <w:r w:rsidRPr="00015B4E">
              <w:rPr>
                <w:rStyle w:val="Hyperlink"/>
                <w:rFonts w:ascii="Arial" w:eastAsia="Times New Roman" w:hAnsi="Arial" w:cs="Arial"/>
                <w:sz w:val="20"/>
                <w:szCs w:val="20"/>
                <w:lang w:val="ru-RU"/>
              </w:rPr>
              <w:t>.2020.25.1.12</w:t>
            </w:r>
            <w:r w:rsidR="00B8547B">
              <w:rPr>
                <w:rStyle w:val="Hyperlink"/>
                <w:rFonts w:ascii="Arial" w:eastAsia="Times New Roman" w:hAnsi="Arial" w:cs="Arial"/>
                <w:sz w:val="20"/>
                <w:szCs w:val="20"/>
                <w:lang w:val="ru-RU"/>
              </w:rPr>
              <w:fldChar w:fldCharType="end"/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>ISSN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0354-9259=Српски језик ; 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>COBISS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>SR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-</w:t>
            </w:r>
            <w:r w:rsidRPr="0033295F">
              <w:rPr>
                <w:rFonts w:ascii="Arial" w:eastAsia="Times New Roman" w:hAnsi="Arial" w:cs="Arial"/>
                <w:sz w:val="20"/>
                <w:szCs w:val="20"/>
              </w:rPr>
              <w:t>ID</w:t>
            </w:r>
            <w:r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140692487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                                      </w:t>
            </w:r>
            <w:r w:rsidR="00887FA5"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87FA5" w:rsidRPr="00015B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887FA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A5" w:rsidRPr="00BB7025" w:rsidRDefault="000036F4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M24</w:t>
            </w:r>
          </w:p>
        </w:tc>
      </w:tr>
      <w:tr w:rsidR="00887FA5" w:rsidRPr="00BB7025" w:rsidTr="00B8547B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87FA5" w:rsidRPr="00BB7025" w:rsidRDefault="00887FA5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F4" w:rsidRPr="00B8106D" w:rsidRDefault="00887FA5" w:rsidP="000036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0036F4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0036F4" w:rsidRPr="00B8106D">
              <w:rPr>
                <w:rFonts w:ascii="Arial" w:hAnsi="Arial" w:cs="Arial"/>
                <w:sz w:val="20"/>
                <w:szCs w:val="20"/>
                <w:lang w:val="sr-Cyrl-RS"/>
              </w:rPr>
              <w:t xml:space="preserve">(2021) Драгана Вељковић Станковић, </w:t>
            </w:r>
            <w:r w:rsidR="000036F4" w:rsidRPr="00B8106D">
              <w:rPr>
                <w:rFonts w:ascii="Arial" w:hAnsi="Arial" w:cs="Arial"/>
                <w:sz w:val="20"/>
                <w:szCs w:val="20"/>
                <w:lang w:val="sr-Cyrl-CS"/>
              </w:rPr>
              <w:t xml:space="preserve">„Хуморна слика човека у лексици шаљивог значења у српском језикуˮ, у зборнику: </w:t>
            </w:r>
            <w:r w:rsidR="000036F4" w:rsidRPr="00B8106D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Лексикографија и лексикологија у светлу актуелних проблема</w:t>
            </w:r>
            <w:r w:rsidR="000036F4" w:rsidRPr="00B8106D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Ур. Стана Ристић, Ивана Лазић Коњик, Ненад Ивановић. Београд: </w:t>
            </w:r>
            <w:r w:rsidR="000036F4" w:rsidRPr="00015B4E">
              <w:rPr>
                <w:rFonts w:ascii="Arial" w:hAnsi="Arial" w:cs="Arial"/>
                <w:color w:val="242021"/>
                <w:sz w:val="20"/>
                <w:szCs w:val="20"/>
                <w:lang w:val="ru-RU"/>
              </w:rPr>
              <w:t>Институт за српски језик САНУ</w:t>
            </w:r>
            <w:r w:rsidR="000036F4" w:rsidRPr="00B8106D">
              <w:rPr>
                <w:rFonts w:ascii="Arial" w:hAnsi="Arial" w:cs="Arial"/>
                <w:color w:val="242021"/>
                <w:sz w:val="20"/>
                <w:szCs w:val="20"/>
                <w:lang w:val="sr-Cyrl-RS"/>
              </w:rPr>
              <w:t xml:space="preserve">, 2021, </w:t>
            </w:r>
            <w:r w:rsidR="000036F4" w:rsidRPr="00B8106D">
              <w:rPr>
                <w:rFonts w:ascii="Arial" w:hAnsi="Arial" w:cs="Arial"/>
                <w:sz w:val="20"/>
                <w:szCs w:val="20"/>
                <w:lang w:val="sr-Cyrl-CS"/>
              </w:rPr>
              <w:t xml:space="preserve">803–825.  </w:t>
            </w:r>
          </w:p>
          <w:p w:rsidR="000036F4" w:rsidRDefault="000036F4" w:rsidP="000036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06D">
              <w:rPr>
                <w:rFonts w:ascii="Arial" w:hAnsi="Arial" w:cs="Arial"/>
                <w:sz w:val="20"/>
                <w:szCs w:val="20"/>
              </w:rPr>
              <w:t>ISBN 978-86-82</w:t>
            </w:r>
            <w:r>
              <w:rPr>
                <w:rFonts w:ascii="Arial" w:hAnsi="Arial" w:cs="Arial"/>
                <w:sz w:val="20"/>
                <w:szCs w:val="20"/>
              </w:rPr>
              <w:t>873-82-2</w:t>
            </w:r>
          </w:p>
          <w:p w:rsidR="000036F4" w:rsidRDefault="000036F4" w:rsidP="00B8547B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8106D">
              <w:rPr>
                <w:rFonts w:ascii="Arial" w:hAnsi="Arial" w:cs="Arial"/>
                <w:sz w:val="20"/>
                <w:szCs w:val="20"/>
              </w:rPr>
              <w:t xml:space="preserve">UDK: 811.163.41'373 </w:t>
            </w:r>
            <w:bookmarkStart w:id="0" w:name="_GoBack"/>
            <w:bookmarkEnd w:id="0"/>
            <w:r w:rsidRPr="00B8106D">
              <w:rPr>
                <w:rFonts w:ascii="Arial" w:hAnsi="Arial" w:cs="Arial"/>
                <w:sz w:val="20"/>
                <w:szCs w:val="20"/>
              </w:rPr>
              <w:t xml:space="preserve">811.163.41'38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</w:t>
            </w:r>
          </w:p>
          <w:p w:rsidR="00887FA5" w:rsidRPr="00585BC3" w:rsidRDefault="000036F4" w:rsidP="000036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B8106D">
              <w:rPr>
                <w:rFonts w:ascii="Arial" w:hAnsi="Arial" w:cs="Arial"/>
                <w:sz w:val="20"/>
                <w:szCs w:val="20"/>
              </w:rPr>
              <w:t>COBISS.SR-ID: 54735625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A5" w:rsidRPr="00015B4E" w:rsidRDefault="00EA5FDE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015B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44</w:t>
            </w:r>
          </w:p>
        </w:tc>
      </w:tr>
      <w:tr w:rsidR="00887FA5" w:rsidRPr="00015B4E" w:rsidTr="00B8547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887FA5" w:rsidRPr="005E746B" w:rsidRDefault="00887FA5" w:rsidP="00B85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887FA5" w:rsidRPr="00015B4E" w:rsidTr="00B8547B">
        <w:trPr>
          <w:trHeight w:val="52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87FA5" w:rsidRPr="00BB7025" w:rsidRDefault="00887FA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A5" w:rsidRPr="005113A7" w:rsidRDefault="00887FA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87FA5" w:rsidRPr="005E746B" w:rsidRDefault="00887FA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A5" w:rsidRPr="005E746B" w:rsidRDefault="00887FA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887FA5" w:rsidRPr="00015B4E" w:rsidTr="00B8547B">
        <w:trPr>
          <w:trHeight w:val="5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87FA5" w:rsidRPr="005E746B" w:rsidRDefault="00887FA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FA5" w:rsidRPr="00015B4E" w:rsidRDefault="00887FA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87FA5" w:rsidRPr="005E746B" w:rsidRDefault="00887FA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FA5" w:rsidRPr="005E746B" w:rsidRDefault="00887FA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87FA5" w:rsidRPr="00BB7025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87FA5" w:rsidRPr="00BB7025" w:rsidRDefault="00887FA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887FA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FA5" w:rsidRPr="005E746B" w:rsidRDefault="00887FA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87FA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FA5" w:rsidRPr="005E746B" w:rsidRDefault="00887FA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87FA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FA5" w:rsidRPr="005E746B" w:rsidRDefault="00887FA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036F4"/>
    <w:rsid w:val="00015B4E"/>
    <w:rsid w:val="000B3EEB"/>
    <w:rsid w:val="00200F95"/>
    <w:rsid w:val="00412E61"/>
    <w:rsid w:val="004924AA"/>
    <w:rsid w:val="004F095F"/>
    <w:rsid w:val="005113A7"/>
    <w:rsid w:val="00585BC3"/>
    <w:rsid w:val="005E746B"/>
    <w:rsid w:val="00661504"/>
    <w:rsid w:val="00682FBC"/>
    <w:rsid w:val="00751EEE"/>
    <w:rsid w:val="007A623D"/>
    <w:rsid w:val="00854F4A"/>
    <w:rsid w:val="00887FA5"/>
    <w:rsid w:val="00A6601C"/>
    <w:rsid w:val="00A7522E"/>
    <w:rsid w:val="00B12D7A"/>
    <w:rsid w:val="00B45407"/>
    <w:rsid w:val="00B8547B"/>
    <w:rsid w:val="00BB7025"/>
    <w:rsid w:val="00BF6607"/>
    <w:rsid w:val="00DF3ECB"/>
    <w:rsid w:val="00E8557D"/>
    <w:rsid w:val="00EA5FDE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EF77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6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8485/msc.2019.48.3.ch2" TargetMode="External"/><Relationship Id="rId5" Type="http://schemas.openxmlformats.org/officeDocument/2006/relationships/hyperlink" Target="https://doi.org/10.18485/mks_srpska_slavistika.2018.1.ch5" TargetMode="External"/><Relationship Id="rId4" Type="http://schemas.openxmlformats.org/officeDocument/2006/relationships/hyperlink" Target="https://doi.org/10.18485/primling.2018.19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26</cp:revision>
  <dcterms:created xsi:type="dcterms:W3CDTF">2022-02-09T12:24:00Z</dcterms:created>
  <dcterms:modified xsi:type="dcterms:W3CDTF">2022-05-23T23:31:00Z</dcterms:modified>
</cp:coreProperties>
</file>